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9D01" w14:textId="77777777" w:rsidR="005C3197" w:rsidRPr="00E563C8" w:rsidRDefault="005C3197" w:rsidP="005C3197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14:paraId="2475FD71" w14:textId="11493AD3" w:rsidR="005C3197" w:rsidRPr="00E563C8" w:rsidRDefault="005C3197" w:rsidP="005C3197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E563C8">
        <w:rPr>
          <w:rFonts w:ascii="Arial" w:hAnsi="Arial" w:cs="Arial"/>
          <w:color w:val="000000"/>
          <w:sz w:val="22"/>
          <w:szCs w:val="22"/>
        </w:rPr>
        <w:t>Numer sprawy:</w:t>
      </w:r>
      <w:r w:rsidRPr="00E563C8">
        <w:rPr>
          <w:rFonts w:ascii="Arial" w:hAnsi="Arial" w:cs="Arial"/>
          <w:b/>
          <w:bCs/>
          <w:sz w:val="22"/>
          <w:szCs w:val="22"/>
        </w:rPr>
        <w:t xml:space="preserve"> </w:t>
      </w:r>
      <w:r w:rsidR="000B356A">
        <w:rPr>
          <w:rFonts w:ascii="Arial" w:hAnsi="Arial" w:cs="Arial"/>
          <w:b/>
          <w:bCs/>
          <w:sz w:val="22"/>
          <w:szCs w:val="22"/>
        </w:rPr>
        <w:t>00</w:t>
      </w:r>
      <w:r w:rsidR="00B45E1E">
        <w:rPr>
          <w:rFonts w:ascii="Arial" w:hAnsi="Arial" w:cs="Arial"/>
          <w:b/>
          <w:bCs/>
          <w:sz w:val="22"/>
          <w:szCs w:val="22"/>
        </w:rPr>
        <w:t>/ZP/ZO/202</w:t>
      </w:r>
      <w:r w:rsidR="000B356A">
        <w:rPr>
          <w:rFonts w:ascii="Arial" w:hAnsi="Arial" w:cs="Arial"/>
          <w:b/>
          <w:bCs/>
          <w:sz w:val="22"/>
          <w:szCs w:val="22"/>
        </w:rPr>
        <w:t>3</w:t>
      </w:r>
      <w:r w:rsidRPr="00E563C8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116CC2F1" w14:textId="0820FD4F" w:rsidR="00695012" w:rsidRPr="00C41915" w:rsidRDefault="009860E6" w:rsidP="0069501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 xml:space="preserve">Warszawa, </w:t>
      </w:r>
      <w:r w:rsidR="002035C2">
        <w:rPr>
          <w:rFonts w:ascii="Arial" w:hAnsi="Arial" w:cs="Arial"/>
          <w:i/>
          <w:iCs/>
          <w:color w:val="000000"/>
          <w:sz w:val="20"/>
        </w:rPr>
        <w:t>15</w:t>
      </w:r>
      <w:r w:rsidR="004F3D0B">
        <w:rPr>
          <w:rFonts w:ascii="Arial" w:hAnsi="Arial" w:cs="Arial"/>
          <w:i/>
          <w:iCs/>
          <w:color w:val="000000"/>
          <w:sz w:val="20"/>
        </w:rPr>
        <w:t>.05.</w:t>
      </w:r>
      <w:r w:rsidR="00695012">
        <w:rPr>
          <w:rFonts w:ascii="Arial" w:hAnsi="Arial" w:cs="Arial"/>
          <w:i/>
          <w:iCs/>
          <w:color w:val="000000"/>
          <w:sz w:val="20"/>
        </w:rPr>
        <w:t>202</w:t>
      </w:r>
      <w:r w:rsidR="000B356A">
        <w:rPr>
          <w:rFonts w:ascii="Arial" w:hAnsi="Arial" w:cs="Arial"/>
          <w:i/>
          <w:iCs/>
          <w:color w:val="000000"/>
          <w:sz w:val="20"/>
        </w:rPr>
        <w:t>3</w:t>
      </w:r>
      <w:r w:rsidR="00695012">
        <w:rPr>
          <w:rFonts w:ascii="Arial" w:hAnsi="Arial" w:cs="Arial"/>
          <w:i/>
          <w:iCs/>
          <w:color w:val="000000"/>
          <w:sz w:val="20"/>
        </w:rPr>
        <w:t xml:space="preserve"> r.</w:t>
      </w:r>
    </w:p>
    <w:p w14:paraId="5BEA39DE" w14:textId="77777777" w:rsidR="005C3197" w:rsidRPr="00E563C8" w:rsidRDefault="005C3197" w:rsidP="005C3197">
      <w:pPr>
        <w:jc w:val="center"/>
        <w:rPr>
          <w:rFonts w:ascii="Arial" w:hAnsi="Arial" w:cs="Arial"/>
          <w:b/>
          <w:sz w:val="22"/>
          <w:szCs w:val="22"/>
        </w:rPr>
      </w:pPr>
    </w:p>
    <w:p w14:paraId="43BAD9C8" w14:textId="77777777" w:rsidR="005C3197" w:rsidRDefault="005C3197" w:rsidP="005C3197">
      <w:pPr>
        <w:jc w:val="center"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>OGŁOSZENIE O ZAMÓWIENIU</w:t>
      </w:r>
    </w:p>
    <w:p w14:paraId="7241A937" w14:textId="77777777" w:rsidR="005C3197" w:rsidRPr="00E563C8" w:rsidRDefault="005C3197" w:rsidP="005C3197">
      <w:pPr>
        <w:jc w:val="center"/>
        <w:rPr>
          <w:rFonts w:ascii="Arial" w:hAnsi="Arial" w:cs="Arial"/>
          <w:b/>
          <w:sz w:val="22"/>
          <w:szCs w:val="22"/>
        </w:rPr>
      </w:pPr>
    </w:p>
    <w:p w14:paraId="5C05A1D5" w14:textId="77777777" w:rsidR="005C3197" w:rsidRPr="00E563C8" w:rsidRDefault="005C3197" w:rsidP="005C3197">
      <w:pPr>
        <w:jc w:val="center"/>
        <w:rPr>
          <w:rFonts w:ascii="Arial" w:hAnsi="Arial" w:cs="Arial"/>
          <w:b/>
          <w:sz w:val="22"/>
          <w:szCs w:val="22"/>
        </w:rPr>
      </w:pPr>
    </w:p>
    <w:p w14:paraId="585D9655" w14:textId="00EF19DD" w:rsidR="00786EC0" w:rsidRPr="002035C2" w:rsidRDefault="005C3197" w:rsidP="002035C2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-142" w:firstLine="142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2035C2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</w:p>
    <w:p w14:paraId="41327E6B" w14:textId="11E0BE12" w:rsidR="00B45E1E" w:rsidRPr="00786EC0" w:rsidRDefault="00B45E1E" w:rsidP="00786EC0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786EC0">
        <w:rPr>
          <w:rFonts w:ascii="Arial" w:eastAsia="Calibri" w:hAnsi="Arial" w:cs="Arial"/>
          <w:sz w:val="22"/>
          <w:szCs w:val="22"/>
          <w:lang w:val="it-IT" w:eastAsia="en-US"/>
        </w:rPr>
        <w:t xml:space="preserve">Polska Akadamia Nauk Zakład Działalności Pomocniczej w Warszawie, </w:t>
      </w:r>
      <w:r w:rsidR="0032477A">
        <w:rPr>
          <w:rFonts w:ascii="Arial" w:eastAsia="Calibri" w:hAnsi="Arial" w:cs="Arial"/>
          <w:sz w:val="22"/>
          <w:szCs w:val="22"/>
          <w:lang w:val="it-IT" w:eastAsia="en-US"/>
        </w:rPr>
        <w:tab/>
      </w:r>
      <w:r w:rsidR="0032477A">
        <w:rPr>
          <w:rFonts w:ascii="Arial" w:eastAsia="Calibri" w:hAnsi="Arial" w:cs="Arial"/>
          <w:sz w:val="22"/>
          <w:szCs w:val="22"/>
          <w:lang w:val="it-IT" w:eastAsia="en-US"/>
        </w:rPr>
        <w:tab/>
        <w:t xml:space="preserve">       </w:t>
      </w:r>
      <w:r w:rsidRPr="00786EC0">
        <w:rPr>
          <w:rFonts w:ascii="Arial" w:eastAsia="Calibri" w:hAnsi="Arial" w:cs="Arial"/>
          <w:sz w:val="22"/>
          <w:szCs w:val="22"/>
          <w:lang w:val="it-IT" w:eastAsia="en-US"/>
        </w:rPr>
        <w:t>ul. Nowy Świat</w:t>
      </w:r>
      <w:r w:rsidR="0032477A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Pr="00786EC0">
        <w:rPr>
          <w:rFonts w:ascii="Arial" w:eastAsia="Calibri" w:hAnsi="Arial" w:cs="Arial"/>
          <w:sz w:val="22"/>
          <w:szCs w:val="22"/>
          <w:lang w:val="it-IT" w:eastAsia="en-US"/>
        </w:rPr>
        <w:t>72, 00-330 Warszawa, woj. Mazowieckie.</w:t>
      </w:r>
    </w:p>
    <w:p w14:paraId="4928A9C2" w14:textId="77777777" w:rsidR="00B45E1E" w:rsidRPr="00B45E1E" w:rsidRDefault="00B45E1E" w:rsidP="00B45E1E">
      <w:pPr>
        <w:widowControl/>
        <w:suppressAutoHyphens w:val="0"/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B45E1E">
        <w:rPr>
          <w:rFonts w:ascii="Arial" w:eastAsia="Calibri" w:hAnsi="Arial" w:cs="Arial"/>
          <w:sz w:val="22"/>
          <w:szCs w:val="22"/>
          <w:lang w:val="it-IT" w:eastAsia="en-US"/>
        </w:rPr>
        <w:t>tel. 608 353 059, e-mail:</w:t>
      </w:r>
      <w:hyperlink r:id="rId5" w:history="1"/>
      <w:r w:rsidRPr="00B45E1E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hyperlink r:id="rId6" w:history="1">
        <w:r w:rsidRPr="00B45E1E">
          <w:rPr>
            <w:rStyle w:val="Hipercze"/>
            <w:rFonts w:ascii="Arial" w:eastAsia="Calibri" w:hAnsi="Arial" w:cs="Arial"/>
            <w:sz w:val="22"/>
            <w:szCs w:val="22"/>
            <w:lang w:val="it-IT" w:eastAsia="en-US"/>
          </w:rPr>
          <w:t>Joanna.Sledz@jurata.pan.pl</w:t>
        </w:r>
      </w:hyperlink>
    </w:p>
    <w:p w14:paraId="7ACCAEB7" w14:textId="780B52CC" w:rsidR="005C3197" w:rsidRPr="00E563C8" w:rsidRDefault="00B45E1E" w:rsidP="00B45E1E">
      <w:pPr>
        <w:rPr>
          <w:rFonts w:ascii="Arial" w:eastAsia="Calibri" w:hAnsi="Arial" w:cs="Arial"/>
          <w:sz w:val="22"/>
          <w:szCs w:val="22"/>
          <w:lang w:val="it-IT" w:eastAsia="en-US"/>
        </w:rPr>
      </w:pPr>
      <w:r w:rsidRPr="00B45E1E">
        <w:rPr>
          <w:rFonts w:ascii="Arial" w:hAnsi="Arial" w:cs="Arial"/>
          <w:sz w:val="22"/>
          <w:szCs w:val="22"/>
        </w:rPr>
        <w:t>Adres strony internetowej (url): www.zdp.pan.pl</w:t>
      </w:r>
    </w:p>
    <w:p w14:paraId="1957A7C8" w14:textId="77777777" w:rsidR="005C3197" w:rsidRPr="00E563C8" w:rsidRDefault="005C3197" w:rsidP="005C3197">
      <w:pPr>
        <w:pStyle w:val="NormalnyWeb"/>
        <w:spacing w:before="0" w:beforeAutospacing="0" w:after="0" w:afterAutospacing="0"/>
        <w:ind w:left="425"/>
        <w:rPr>
          <w:rFonts w:ascii="Arial" w:eastAsia="Calibri" w:hAnsi="Arial" w:cs="Arial"/>
          <w:sz w:val="22"/>
          <w:szCs w:val="22"/>
          <w:lang w:val="it-IT" w:eastAsia="en-US"/>
        </w:rPr>
      </w:pPr>
    </w:p>
    <w:p w14:paraId="52CC5C87" w14:textId="5C1B1869" w:rsidR="005C3197" w:rsidRPr="008063F3" w:rsidRDefault="0094085E" w:rsidP="008063F3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/>
        <w:contextualSpacing/>
        <w:rPr>
          <w:rFonts w:ascii="Arial" w:hAnsi="Arial" w:cs="Arial"/>
          <w:b/>
          <w:sz w:val="22"/>
          <w:szCs w:val="22"/>
        </w:rPr>
      </w:pPr>
      <w:r w:rsidRPr="008063F3">
        <w:rPr>
          <w:rFonts w:ascii="Arial" w:hAnsi="Arial" w:cs="Arial"/>
          <w:b/>
          <w:sz w:val="22"/>
          <w:szCs w:val="22"/>
        </w:rPr>
        <w:t>Opis przedmiotu zamówienia:</w:t>
      </w:r>
    </w:p>
    <w:p w14:paraId="15B03731" w14:textId="77C1613C" w:rsidR="00B45E1E" w:rsidRDefault="00B45E1E" w:rsidP="00B45E1E">
      <w:pPr>
        <w:widowControl/>
        <w:suppressAutoHyphens w:val="0"/>
        <w:autoSpaceDE w:val="0"/>
        <w:autoSpaceDN w:val="0"/>
        <w:adjustRightInd w:val="0"/>
        <w:ind w:left="426" w:hanging="1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B45E1E">
        <w:rPr>
          <w:rFonts w:ascii="Arial" w:hAnsi="Arial" w:cs="Arial"/>
          <w:sz w:val="22"/>
          <w:szCs w:val="22"/>
        </w:rPr>
        <w:t xml:space="preserve">Przedmiotem zamówienia jest świadczenie usług </w:t>
      </w:r>
      <w:r>
        <w:rPr>
          <w:rFonts w:ascii="Arial" w:hAnsi="Arial" w:cs="Arial"/>
          <w:sz w:val="22"/>
          <w:szCs w:val="22"/>
        </w:rPr>
        <w:t xml:space="preserve">na rzecz Zamawiającego </w:t>
      </w:r>
      <w:r w:rsidRPr="00B45E1E">
        <w:rPr>
          <w:rFonts w:ascii="Arial" w:hAnsi="Arial" w:cs="Arial"/>
          <w:sz w:val="22"/>
          <w:szCs w:val="22"/>
        </w:rPr>
        <w:t>w zakresie codziennego przygotow</w:t>
      </w:r>
      <w:r>
        <w:rPr>
          <w:rFonts w:ascii="Arial" w:hAnsi="Arial" w:cs="Arial"/>
          <w:sz w:val="22"/>
          <w:szCs w:val="22"/>
        </w:rPr>
        <w:t xml:space="preserve">ania i wydawania dla gości Domu </w:t>
      </w:r>
      <w:r w:rsidRPr="00B45E1E">
        <w:rPr>
          <w:rFonts w:ascii="Arial" w:hAnsi="Arial" w:cs="Arial"/>
          <w:sz w:val="22"/>
          <w:szCs w:val="22"/>
        </w:rPr>
        <w:t xml:space="preserve">Pracy Twórczej Polskiej Akademii Nauk w Juracie (DPT PAN Jurata) śniadania w formie stołu szwedzkiego </w:t>
      </w:r>
      <w:r w:rsidR="00B57A47" w:rsidRPr="00B45E1E">
        <w:rPr>
          <w:rFonts w:ascii="Arial" w:hAnsi="Arial" w:cs="Arial"/>
          <w:sz w:val="22"/>
          <w:szCs w:val="22"/>
        </w:rPr>
        <w:t>przygotowan</w:t>
      </w:r>
      <w:r w:rsidR="00B57A47">
        <w:rPr>
          <w:rFonts w:ascii="Arial" w:hAnsi="Arial" w:cs="Arial"/>
          <w:sz w:val="22"/>
          <w:szCs w:val="22"/>
        </w:rPr>
        <w:t xml:space="preserve">ego </w:t>
      </w:r>
      <w:r w:rsidRPr="00B45E1E">
        <w:rPr>
          <w:rFonts w:ascii="Arial" w:hAnsi="Arial" w:cs="Arial"/>
          <w:sz w:val="22"/>
          <w:szCs w:val="22"/>
        </w:rPr>
        <w:t xml:space="preserve">na rzecz Zamawiającego i </w:t>
      </w:r>
      <w:r w:rsidRPr="00967125">
        <w:rPr>
          <w:rFonts w:ascii="Arial" w:hAnsi="Arial" w:cs="Arial"/>
          <w:color w:val="000000" w:themeColor="text1"/>
          <w:sz w:val="22"/>
          <w:szCs w:val="22"/>
        </w:rPr>
        <w:t>podawane</w:t>
      </w:r>
      <w:r w:rsidR="00B57A47">
        <w:rPr>
          <w:rFonts w:ascii="Arial" w:hAnsi="Arial" w:cs="Arial"/>
          <w:color w:val="000000" w:themeColor="text1"/>
          <w:sz w:val="22"/>
          <w:szCs w:val="22"/>
        </w:rPr>
        <w:t>go</w:t>
      </w:r>
      <w:r w:rsidRPr="00967125">
        <w:rPr>
          <w:rFonts w:ascii="Arial" w:hAnsi="Arial" w:cs="Arial"/>
          <w:color w:val="000000" w:themeColor="text1"/>
          <w:sz w:val="22"/>
          <w:szCs w:val="22"/>
        </w:rPr>
        <w:t xml:space="preserve"> w DPT PAN Jurata, przewidywane zapotrzebowanie będzie obejmowało około </w:t>
      </w:r>
      <w:r w:rsidRPr="00967125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6F1DF6">
        <w:rPr>
          <w:rFonts w:ascii="Arial" w:hAnsi="Arial" w:cs="Arial"/>
          <w:b/>
          <w:bCs/>
          <w:color w:val="000000" w:themeColor="text1"/>
          <w:sz w:val="22"/>
          <w:szCs w:val="22"/>
        </w:rPr>
        <w:t>235</w:t>
      </w:r>
      <w:r w:rsidRPr="0096712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67125">
        <w:rPr>
          <w:rFonts w:ascii="Arial" w:hAnsi="Arial" w:cs="Arial"/>
          <w:color w:val="000000" w:themeColor="text1"/>
          <w:sz w:val="22"/>
          <w:szCs w:val="22"/>
        </w:rPr>
        <w:t xml:space="preserve">śniadań </w:t>
      </w:r>
      <w:r w:rsidR="0099276C" w:rsidRPr="00967125">
        <w:rPr>
          <w:rFonts w:ascii="Arial" w:hAnsi="Arial" w:cs="Arial"/>
          <w:color w:val="000000" w:themeColor="text1"/>
          <w:sz w:val="22"/>
          <w:szCs w:val="22"/>
        </w:rPr>
        <w:t xml:space="preserve">w godzinach 8.00 - 10.00 </w:t>
      </w:r>
      <w:r w:rsidR="00B82A77" w:rsidRPr="00967125">
        <w:rPr>
          <w:rFonts w:ascii="Arial" w:hAnsi="Arial" w:cs="Arial"/>
          <w:color w:val="000000" w:themeColor="text1"/>
          <w:sz w:val="22"/>
          <w:szCs w:val="22"/>
        </w:rPr>
        <w:t>w terminie wykonania zamówienia.</w:t>
      </w:r>
      <w:r w:rsidR="006F1DF6">
        <w:rPr>
          <w:rFonts w:ascii="Arial" w:hAnsi="Arial" w:cs="Arial"/>
          <w:color w:val="000000" w:themeColor="text1"/>
          <w:sz w:val="22"/>
          <w:szCs w:val="22"/>
        </w:rPr>
        <w:t xml:space="preserve"> Usługa obejmuje również pełen serwis porządkowy.</w:t>
      </w:r>
    </w:p>
    <w:p w14:paraId="57B8C7B8" w14:textId="77777777" w:rsidR="006F1DF6" w:rsidRDefault="006F1DF6" w:rsidP="006F1DF6">
      <w:pPr>
        <w:widowControl/>
        <w:suppressAutoHyphens w:val="0"/>
        <w:autoSpaceDE w:val="0"/>
        <w:autoSpaceDN w:val="0"/>
        <w:adjustRightInd w:val="0"/>
        <w:ind w:left="426" w:hanging="1"/>
        <w:contextualSpacing/>
        <w:rPr>
          <w:rFonts w:ascii="Arial" w:hAnsi="Arial" w:cs="Arial"/>
          <w:sz w:val="22"/>
          <w:szCs w:val="22"/>
        </w:rPr>
      </w:pPr>
    </w:p>
    <w:p w14:paraId="66D2C146" w14:textId="4699139F" w:rsidR="006F1DF6" w:rsidRPr="00B4421A" w:rsidRDefault="006F1DF6" w:rsidP="006F1DF6">
      <w:pPr>
        <w:widowControl/>
        <w:suppressAutoHyphens w:val="0"/>
        <w:autoSpaceDE w:val="0"/>
        <w:autoSpaceDN w:val="0"/>
        <w:adjustRightInd w:val="0"/>
        <w:ind w:left="426" w:hanging="1"/>
        <w:contextualSpacing/>
        <w:rPr>
          <w:rFonts w:ascii="Arial" w:hAnsi="Arial" w:cs="Arial"/>
          <w:b/>
          <w:sz w:val="22"/>
          <w:szCs w:val="22"/>
        </w:rPr>
      </w:pPr>
      <w:r w:rsidRPr="0007447E">
        <w:rPr>
          <w:rFonts w:ascii="Arial" w:hAnsi="Arial" w:cs="Arial"/>
          <w:sz w:val="22"/>
          <w:szCs w:val="22"/>
        </w:rPr>
        <w:t>Śnia</w:t>
      </w:r>
      <w:r>
        <w:rPr>
          <w:rFonts w:ascii="Arial" w:hAnsi="Arial" w:cs="Arial"/>
          <w:sz w:val="22"/>
          <w:szCs w:val="22"/>
        </w:rPr>
        <w:t>dania</w:t>
      </w:r>
      <w:r w:rsidRPr="0007447E">
        <w:rPr>
          <w:rFonts w:ascii="Arial" w:hAnsi="Arial" w:cs="Arial"/>
          <w:sz w:val="22"/>
          <w:szCs w:val="22"/>
        </w:rPr>
        <w:t xml:space="preserve"> w formie bufetu (tzw. stół szwedzki) </w:t>
      </w:r>
      <w:r>
        <w:rPr>
          <w:rFonts w:ascii="Arial" w:hAnsi="Arial" w:cs="Arial"/>
          <w:sz w:val="22"/>
          <w:szCs w:val="22"/>
        </w:rPr>
        <w:t xml:space="preserve">muszą składać się co najmniej z: pieczywa </w:t>
      </w:r>
      <w:r w:rsidRPr="0007447E">
        <w:rPr>
          <w:rFonts w:ascii="Arial" w:hAnsi="Arial" w:cs="Arial"/>
          <w:sz w:val="22"/>
          <w:szCs w:val="22"/>
        </w:rPr>
        <w:t xml:space="preserve">jasnego i ciemnego, jogurtów, słodkich bułeczek, półmiska wędlin, jaj, serów żółtych i białych, dżemu, miodu, mleka, płatków śniadaniowych, </w:t>
      </w:r>
      <w:r w:rsidR="000C6B72">
        <w:rPr>
          <w:rFonts w:ascii="Arial" w:hAnsi="Arial" w:cs="Arial"/>
          <w:sz w:val="22"/>
          <w:szCs w:val="22"/>
        </w:rPr>
        <w:t xml:space="preserve">co najmniej </w:t>
      </w:r>
      <w:r w:rsidR="00846616">
        <w:rPr>
          <w:rFonts w:ascii="Arial" w:hAnsi="Arial" w:cs="Arial"/>
          <w:sz w:val="22"/>
          <w:szCs w:val="22"/>
        </w:rPr>
        <w:t>2</w:t>
      </w:r>
      <w:r w:rsidRPr="0007447E">
        <w:rPr>
          <w:rFonts w:ascii="Arial" w:hAnsi="Arial" w:cs="Arial"/>
          <w:sz w:val="22"/>
          <w:szCs w:val="22"/>
        </w:rPr>
        <w:t xml:space="preserve"> da</w:t>
      </w:r>
      <w:r w:rsidR="000C6B72">
        <w:rPr>
          <w:rFonts w:ascii="Arial" w:hAnsi="Arial" w:cs="Arial"/>
          <w:sz w:val="22"/>
          <w:szCs w:val="22"/>
        </w:rPr>
        <w:t>ń</w:t>
      </w:r>
      <w:r w:rsidRPr="0007447E">
        <w:rPr>
          <w:rFonts w:ascii="Arial" w:hAnsi="Arial" w:cs="Arial"/>
          <w:sz w:val="22"/>
          <w:szCs w:val="22"/>
        </w:rPr>
        <w:t xml:space="preserve"> na gorąco</w:t>
      </w:r>
      <w:r w:rsidR="000C6B72">
        <w:rPr>
          <w:rFonts w:ascii="Arial" w:hAnsi="Arial" w:cs="Arial"/>
          <w:sz w:val="22"/>
          <w:szCs w:val="22"/>
        </w:rPr>
        <w:t xml:space="preserve"> – jajecznica, parówki, naleśniki</w:t>
      </w:r>
      <w:r w:rsidRPr="0007447E">
        <w:rPr>
          <w:rFonts w:ascii="Arial" w:hAnsi="Arial" w:cs="Arial"/>
          <w:sz w:val="22"/>
          <w:szCs w:val="22"/>
        </w:rPr>
        <w:t>, kawy, herbaty, masła, cytryny, mleczka, wody mineralnej niegazowanej i gazowanej, owoców, soków owocowych, warzyw.</w:t>
      </w:r>
    </w:p>
    <w:p w14:paraId="116613D6" w14:textId="77777777" w:rsidR="008063F3" w:rsidRDefault="008063F3" w:rsidP="008063F3">
      <w:pPr>
        <w:widowControl/>
        <w:ind w:left="426" w:firstLine="0"/>
        <w:rPr>
          <w:rFonts w:ascii="Arial" w:hAnsi="Arial"/>
          <w:color w:val="000000"/>
          <w:sz w:val="22"/>
        </w:rPr>
      </w:pPr>
    </w:p>
    <w:p w14:paraId="6AC64256" w14:textId="1F2B57C0" w:rsidR="008063F3" w:rsidRPr="0064454F" w:rsidRDefault="008063F3" w:rsidP="008063F3">
      <w:pPr>
        <w:widowControl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Zamawiający zapewnia</w:t>
      </w:r>
      <w:r w:rsidRPr="009235C8">
        <w:rPr>
          <w:rFonts w:ascii="Arial" w:hAnsi="Arial"/>
          <w:color w:val="000000"/>
          <w:sz w:val="22"/>
        </w:rPr>
        <w:t xml:space="preserve"> na czas trwania umowy niezbędne do realizacji zamówienia urządzenia i sprzęt do przechowywania, przygotowania i serwowania posiłków  takie jak szafy chłodnicze, zamrażarki, lodówki, piekarniki konwekcyjny, grille, bemary, podgrzewacze, kuchenki mikrofalowe, opiekacze do tostów, stoły kuchenne, garnki, patelnie, zastawę stołową oraz sztućce. </w:t>
      </w:r>
    </w:p>
    <w:p w14:paraId="64C4D8B2" w14:textId="17DC450C" w:rsidR="005C3197" w:rsidRPr="00B45E1E" w:rsidRDefault="005C3197" w:rsidP="00B45E1E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6EBA0DDC" w14:textId="1A594556" w:rsidR="005C3197" w:rsidRPr="00967125" w:rsidRDefault="005C3197" w:rsidP="008063F3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967125">
        <w:rPr>
          <w:rFonts w:ascii="Arial" w:hAnsi="Arial" w:cs="Arial"/>
          <w:b/>
          <w:color w:val="000000" w:themeColor="text1"/>
          <w:sz w:val="22"/>
          <w:szCs w:val="22"/>
        </w:rPr>
        <w:t>Termin realizacji zamówienia:</w:t>
      </w:r>
    </w:p>
    <w:p w14:paraId="72B2B205" w14:textId="62BA0E52" w:rsidR="005C3197" w:rsidRPr="006F1DF6" w:rsidRDefault="00B45E1E" w:rsidP="00B45E1E">
      <w:pPr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967125">
        <w:rPr>
          <w:rFonts w:ascii="Arial" w:hAnsi="Arial" w:cs="Arial"/>
          <w:color w:val="000000" w:themeColor="text1"/>
          <w:sz w:val="22"/>
          <w:szCs w:val="22"/>
        </w:rPr>
        <w:t xml:space="preserve">Planowany termin wykonania </w:t>
      </w:r>
      <w:r w:rsidRPr="006F1DF6">
        <w:rPr>
          <w:rFonts w:ascii="Arial" w:hAnsi="Arial" w:cs="Arial"/>
          <w:sz w:val="22"/>
          <w:szCs w:val="22"/>
        </w:rPr>
        <w:t>usługi</w:t>
      </w:r>
      <w:r w:rsidR="006F1DF6">
        <w:rPr>
          <w:rFonts w:ascii="Arial" w:hAnsi="Arial" w:cs="Arial"/>
          <w:sz w:val="22"/>
          <w:szCs w:val="22"/>
        </w:rPr>
        <w:t xml:space="preserve">:     </w:t>
      </w:r>
      <w:r w:rsidRPr="006F1DF6">
        <w:rPr>
          <w:rFonts w:ascii="Arial" w:hAnsi="Arial" w:cs="Arial"/>
          <w:sz w:val="22"/>
          <w:szCs w:val="22"/>
        </w:rPr>
        <w:t xml:space="preserve"> </w:t>
      </w:r>
      <w:r w:rsidR="00C15D54" w:rsidRPr="006F1DF6">
        <w:rPr>
          <w:rFonts w:ascii="Arial" w:hAnsi="Arial" w:cs="Arial"/>
          <w:sz w:val="22"/>
          <w:szCs w:val="22"/>
        </w:rPr>
        <w:t>29.05</w:t>
      </w:r>
      <w:r w:rsidR="002035C2" w:rsidRPr="006F1DF6">
        <w:rPr>
          <w:rFonts w:ascii="Arial" w:hAnsi="Arial" w:cs="Arial"/>
          <w:sz w:val="22"/>
          <w:szCs w:val="22"/>
        </w:rPr>
        <w:t xml:space="preserve">.2023r. – </w:t>
      </w:r>
      <w:r w:rsidR="006152BE" w:rsidRPr="006F1DF6">
        <w:rPr>
          <w:rFonts w:ascii="Arial" w:hAnsi="Arial" w:cs="Arial"/>
          <w:sz w:val="22"/>
          <w:szCs w:val="22"/>
        </w:rPr>
        <w:t>15</w:t>
      </w:r>
      <w:r w:rsidR="002035C2" w:rsidRPr="006F1DF6">
        <w:rPr>
          <w:rFonts w:ascii="Arial" w:hAnsi="Arial" w:cs="Arial"/>
          <w:sz w:val="22"/>
          <w:szCs w:val="22"/>
        </w:rPr>
        <w:t>.0</w:t>
      </w:r>
      <w:r w:rsidR="006152BE" w:rsidRPr="006F1DF6">
        <w:rPr>
          <w:rFonts w:ascii="Arial" w:hAnsi="Arial" w:cs="Arial"/>
          <w:sz w:val="22"/>
          <w:szCs w:val="22"/>
        </w:rPr>
        <w:t>9</w:t>
      </w:r>
      <w:r w:rsidR="002035C2" w:rsidRPr="006F1DF6">
        <w:rPr>
          <w:rFonts w:ascii="Arial" w:hAnsi="Arial" w:cs="Arial"/>
          <w:sz w:val="22"/>
          <w:szCs w:val="22"/>
        </w:rPr>
        <w:t>.2023r.</w:t>
      </w:r>
    </w:p>
    <w:p w14:paraId="7839E6FC" w14:textId="77777777" w:rsidR="002035C2" w:rsidRPr="00967125" w:rsidRDefault="002035C2" w:rsidP="00B45E1E">
      <w:pPr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4148BD6B" w14:textId="77777777" w:rsidR="005C3197" w:rsidRPr="00E563C8" w:rsidRDefault="005C3197" w:rsidP="005C319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292090" w14:textId="033D1C86" w:rsidR="002035C2" w:rsidRDefault="002035C2" w:rsidP="008063F3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udziału w postępowaniu</w:t>
      </w:r>
    </w:p>
    <w:p w14:paraId="6ED35FE4" w14:textId="706BC2FB" w:rsidR="002035C2" w:rsidRPr="002035C2" w:rsidRDefault="002035C2" w:rsidP="002035C2">
      <w:pPr>
        <w:widowControl/>
        <w:suppressAutoHyphens w:val="0"/>
        <w:spacing w:after="160" w:line="254" w:lineRule="auto"/>
        <w:ind w:left="425" w:firstLine="0"/>
        <w:contextualSpacing/>
        <w:rPr>
          <w:sz w:val="22"/>
          <w:szCs w:val="22"/>
          <w:lang w:eastAsia="en-US"/>
        </w:rPr>
      </w:pPr>
      <w:r w:rsidRPr="002035C2">
        <w:rPr>
          <w:rFonts w:ascii="Arial" w:hAnsi="Arial" w:cs="Arial"/>
          <w:sz w:val="22"/>
          <w:szCs w:val="22"/>
        </w:rPr>
        <w:t xml:space="preserve">Posiadanie przez Wykonawcę </w:t>
      </w:r>
      <w:r w:rsidRPr="002035C2">
        <w:rPr>
          <w:rStyle w:val="markedcontent"/>
          <w:rFonts w:ascii="Arial" w:hAnsi="Arial" w:cs="Arial"/>
          <w:sz w:val="22"/>
          <w:szCs w:val="22"/>
        </w:rPr>
        <w:t>niezbędnej wiedz</w:t>
      </w:r>
      <w:r>
        <w:rPr>
          <w:rStyle w:val="markedcontent"/>
          <w:rFonts w:ascii="Arial" w:hAnsi="Arial" w:cs="Arial"/>
          <w:sz w:val="22"/>
          <w:szCs w:val="22"/>
        </w:rPr>
        <w:t>y</w:t>
      </w:r>
      <w:r w:rsidRPr="002035C2">
        <w:rPr>
          <w:rStyle w:val="markedcontent"/>
          <w:rFonts w:ascii="Arial" w:hAnsi="Arial" w:cs="Arial"/>
          <w:sz w:val="22"/>
          <w:szCs w:val="22"/>
        </w:rPr>
        <w:t>, umiejętności i kwalifikacj</w:t>
      </w:r>
      <w:r>
        <w:rPr>
          <w:rStyle w:val="markedcontent"/>
          <w:rFonts w:ascii="Arial" w:hAnsi="Arial" w:cs="Arial"/>
          <w:sz w:val="22"/>
          <w:szCs w:val="22"/>
        </w:rPr>
        <w:t>i</w:t>
      </w:r>
      <w:r w:rsidRPr="002035C2">
        <w:rPr>
          <w:rStyle w:val="markedcontent"/>
          <w:rFonts w:ascii="Arial" w:hAnsi="Arial" w:cs="Arial"/>
          <w:sz w:val="22"/>
          <w:szCs w:val="22"/>
        </w:rPr>
        <w:t xml:space="preserve"> pozwalając</w:t>
      </w:r>
      <w:r>
        <w:rPr>
          <w:rStyle w:val="markedcontent"/>
          <w:rFonts w:ascii="Arial" w:hAnsi="Arial" w:cs="Arial"/>
          <w:sz w:val="22"/>
          <w:szCs w:val="22"/>
        </w:rPr>
        <w:t>ych na</w:t>
      </w:r>
      <w:r w:rsidRPr="002035C2">
        <w:rPr>
          <w:rStyle w:val="markedcontent"/>
          <w:rFonts w:ascii="Arial" w:hAnsi="Arial" w:cs="Arial"/>
          <w:sz w:val="22"/>
          <w:szCs w:val="22"/>
        </w:rPr>
        <w:t xml:space="preserve"> wykona</w:t>
      </w:r>
      <w:r>
        <w:rPr>
          <w:rStyle w:val="markedcontent"/>
          <w:rFonts w:ascii="Arial" w:hAnsi="Arial" w:cs="Arial"/>
          <w:sz w:val="22"/>
          <w:szCs w:val="22"/>
        </w:rPr>
        <w:t>nie</w:t>
      </w:r>
      <w:r w:rsidRPr="002035C2">
        <w:rPr>
          <w:rStyle w:val="markedcontent"/>
          <w:rFonts w:ascii="Arial" w:hAnsi="Arial" w:cs="Arial"/>
          <w:sz w:val="22"/>
          <w:szCs w:val="22"/>
        </w:rPr>
        <w:t xml:space="preserve"> przedmiot</w:t>
      </w:r>
      <w:r>
        <w:rPr>
          <w:rStyle w:val="markedcontent"/>
          <w:rFonts w:ascii="Arial" w:hAnsi="Arial" w:cs="Arial"/>
          <w:sz w:val="22"/>
          <w:szCs w:val="22"/>
        </w:rPr>
        <w:t>u</w:t>
      </w:r>
      <w:r w:rsidRPr="002035C2">
        <w:rPr>
          <w:rStyle w:val="markedcontent"/>
          <w:rFonts w:ascii="Arial" w:hAnsi="Arial" w:cs="Arial"/>
          <w:sz w:val="22"/>
          <w:szCs w:val="22"/>
        </w:rPr>
        <w:t xml:space="preserve"> zamówienia.</w:t>
      </w:r>
    </w:p>
    <w:p w14:paraId="5E21ED6C" w14:textId="77777777" w:rsidR="002035C2" w:rsidRDefault="002035C2" w:rsidP="002035C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1E979C59" w14:textId="605F5412" w:rsidR="005C3197" w:rsidRPr="00E563C8" w:rsidRDefault="0094085E" w:rsidP="008063F3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Kryteria oceny ofert:</w:t>
      </w:r>
    </w:p>
    <w:p w14:paraId="095857B9" w14:textId="77777777" w:rsidR="00B45E1E" w:rsidRPr="002035C2" w:rsidRDefault="00B45E1E" w:rsidP="002035C2">
      <w:pPr>
        <w:pStyle w:val="Akapitzlist"/>
        <w:numPr>
          <w:ilvl w:val="3"/>
          <w:numId w:val="8"/>
        </w:numPr>
        <w:ind w:left="851"/>
        <w:rPr>
          <w:rFonts w:ascii="Arial" w:hAnsi="Arial" w:cs="Arial"/>
          <w:sz w:val="22"/>
          <w:szCs w:val="22"/>
        </w:rPr>
      </w:pPr>
      <w:r w:rsidRPr="002035C2">
        <w:rPr>
          <w:rFonts w:ascii="Arial" w:hAnsi="Arial" w:cs="Arial"/>
          <w:sz w:val="22"/>
          <w:szCs w:val="22"/>
        </w:rPr>
        <w:t>Cena brutto - 100%</w:t>
      </w:r>
    </w:p>
    <w:p w14:paraId="42236513" w14:textId="77777777" w:rsidR="008063F3" w:rsidRDefault="008063F3" w:rsidP="0073073A">
      <w:pPr>
        <w:pStyle w:val="Akapitzlist"/>
        <w:widowControl/>
        <w:numPr>
          <w:ilvl w:val="3"/>
          <w:numId w:val="8"/>
        </w:numPr>
        <w:suppressAutoHyphens w:val="0"/>
        <w:spacing w:after="160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3073A" w:rsidRPr="00167924">
        <w:rPr>
          <w:rFonts w:ascii="Arial" w:hAnsi="Arial" w:cs="Arial"/>
          <w:sz w:val="22"/>
          <w:szCs w:val="22"/>
        </w:rPr>
        <w:t xml:space="preserve">Za najkorzystniejszą zostanie uznana oferta z najniższą ceną za wykonanie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E49DB4" w14:textId="2C42DD1D" w:rsidR="0073073A" w:rsidRPr="00167924" w:rsidRDefault="0073073A" w:rsidP="008063F3">
      <w:pPr>
        <w:pStyle w:val="Akapitzlist"/>
        <w:widowControl/>
        <w:suppressAutoHyphens w:val="0"/>
        <w:spacing w:after="160"/>
        <w:ind w:left="709" w:firstLine="0"/>
        <w:contextualSpacing/>
        <w:rPr>
          <w:rFonts w:ascii="Arial" w:hAnsi="Arial" w:cs="Arial"/>
          <w:sz w:val="22"/>
          <w:szCs w:val="22"/>
        </w:rPr>
      </w:pPr>
      <w:r w:rsidRPr="00167924">
        <w:rPr>
          <w:rFonts w:ascii="Arial" w:hAnsi="Arial" w:cs="Arial"/>
          <w:sz w:val="22"/>
          <w:szCs w:val="22"/>
        </w:rPr>
        <w:t>przedmiotu    zamówienia.</w:t>
      </w:r>
    </w:p>
    <w:p w14:paraId="2082BA5D" w14:textId="7E1BD3BB" w:rsidR="0073073A" w:rsidRPr="00167924" w:rsidRDefault="008063F3" w:rsidP="0073073A">
      <w:pPr>
        <w:pStyle w:val="Akapitzlist"/>
        <w:widowControl/>
        <w:numPr>
          <w:ilvl w:val="3"/>
          <w:numId w:val="8"/>
        </w:numPr>
        <w:suppressAutoHyphens w:val="0"/>
        <w:spacing w:after="160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3073A" w:rsidRPr="00167924">
        <w:rPr>
          <w:rFonts w:ascii="Arial" w:hAnsi="Arial" w:cs="Arial"/>
          <w:sz w:val="22"/>
          <w:szCs w:val="22"/>
        </w:rPr>
        <w:t>Oferent powinien podać stałą cenę zawierającą wszystkie koszty.</w:t>
      </w:r>
    </w:p>
    <w:p w14:paraId="258A194D" w14:textId="77777777" w:rsidR="0073073A" w:rsidRPr="00B45E1E" w:rsidRDefault="0073073A" w:rsidP="00B45E1E">
      <w:pPr>
        <w:rPr>
          <w:rFonts w:ascii="Arial" w:hAnsi="Arial" w:cs="Arial"/>
          <w:sz w:val="22"/>
          <w:szCs w:val="22"/>
        </w:rPr>
      </w:pPr>
    </w:p>
    <w:p w14:paraId="3955BA14" w14:textId="2D0B3B7B" w:rsidR="005C3197" w:rsidRPr="00B45E1E" w:rsidRDefault="005C3197" w:rsidP="00B45E1E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D07080" w14:textId="0DC6EC75" w:rsidR="005C3197" w:rsidRPr="00E563C8" w:rsidRDefault="005C3197" w:rsidP="008063F3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Sposób </w:t>
      </w:r>
      <w:r w:rsidR="0094085E">
        <w:rPr>
          <w:rFonts w:ascii="Arial" w:hAnsi="Arial" w:cs="Arial"/>
          <w:b/>
          <w:sz w:val="22"/>
          <w:szCs w:val="22"/>
        </w:rPr>
        <w:t>przygotowania i złożenia oferty</w:t>
      </w:r>
      <w:r w:rsidRPr="00E563C8">
        <w:rPr>
          <w:rFonts w:ascii="Arial" w:hAnsi="Arial" w:cs="Arial"/>
          <w:b/>
          <w:sz w:val="22"/>
          <w:szCs w:val="22"/>
        </w:rPr>
        <w:t xml:space="preserve"> </w:t>
      </w:r>
    </w:p>
    <w:p w14:paraId="6DC5C550" w14:textId="1BBC0397" w:rsidR="0007447E" w:rsidRPr="006F6671" w:rsidRDefault="0007447E" w:rsidP="006F6671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D130A5">
        <w:rPr>
          <w:rFonts w:ascii="Arial" w:hAnsi="Arial" w:cs="Arial"/>
          <w:sz w:val="22"/>
          <w:szCs w:val="22"/>
        </w:rPr>
        <w:t xml:space="preserve">Ofertę </w:t>
      </w:r>
      <w:r w:rsidR="0032477A">
        <w:rPr>
          <w:rFonts w:ascii="Arial" w:hAnsi="Arial" w:cs="Arial"/>
          <w:sz w:val="22"/>
          <w:szCs w:val="22"/>
        </w:rPr>
        <w:t xml:space="preserve">wraz z ceną netto i brutto za śniadanie </w:t>
      </w:r>
      <w:r w:rsidR="00804D7E">
        <w:rPr>
          <w:rFonts w:ascii="Arial" w:hAnsi="Arial" w:cs="Arial"/>
          <w:sz w:val="22"/>
          <w:szCs w:val="22"/>
        </w:rPr>
        <w:t xml:space="preserve">za jedną osobę </w:t>
      </w:r>
      <w:r w:rsidR="00AF28A4" w:rsidRPr="006F6671">
        <w:rPr>
          <w:rFonts w:ascii="Arial" w:hAnsi="Arial" w:cs="Arial"/>
          <w:sz w:val="22"/>
          <w:szCs w:val="22"/>
        </w:rPr>
        <w:t>należy przesłać według załączonego wzoru załącznik nr 1</w:t>
      </w:r>
      <w:r w:rsidRPr="006F6671">
        <w:rPr>
          <w:rFonts w:ascii="Arial" w:hAnsi="Arial" w:cs="Arial"/>
          <w:sz w:val="22"/>
          <w:szCs w:val="22"/>
        </w:rPr>
        <w:t xml:space="preserve"> na adres:</w:t>
      </w:r>
    </w:p>
    <w:p w14:paraId="572F7C6E" w14:textId="77777777" w:rsidR="0007447E" w:rsidRPr="0076285B" w:rsidRDefault="0007447E" w:rsidP="000744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76285B">
        <w:rPr>
          <w:rFonts w:ascii="Arial" w:hAnsi="Arial" w:cs="Arial"/>
          <w:sz w:val="22"/>
          <w:szCs w:val="22"/>
        </w:rPr>
        <w:t>Dom Pracy Twórczej PAN Jurata, ul. Wojska Polskiego 8, 84-414 Jurata</w:t>
      </w:r>
    </w:p>
    <w:p w14:paraId="53C5773B" w14:textId="77777777" w:rsidR="0007447E" w:rsidRPr="0076285B" w:rsidRDefault="0007447E" w:rsidP="000744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76285B">
        <w:rPr>
          <w:rFonts w:ascii="Arial" w:hAnsi="Arial" w:cs="Arial"/>
          <w:sz w:val="22"/>
          <w:szCs w:val="22"/>
        </w:rPr>
        <w:t xml:space="preserve">Przesłać drogą e-mailową na adres </w:t>
      </w:r>
      <w:hyperlink r:id="rId7" w:history="1">
        <w:r w:rsidRPr="0076285B">
          <w:rPr>
            <w:rStyle w:val="Hipercze"/>
            <w:rFonts w:ascii="Arial" w:eastAsia="Calibri" w:hAnsi="Arial" w:cs="Arial"/>
            <w:sz w:val="22"/>
            <w:szCs w:val="22"/>
            <w:lang w:val="it-IT" w:eastAsia="en-US"/>
          </w:rPr>
          <w:t>Joanna.Sledz@jurata.pan.pl</w:t>
        </w:r>
      </w:hyperlink>
    </w:p>
    <w:p w14:paraId="597BE228" w14:textId="77777777" w:rsidR="0007447E" w:rsidRPr="00D130A5" w:rsidRDefault="0007447E" w:rsidP="000744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76285B">
        <w:rPr>
          <w:rFonts w:ascii="Arial" w:hAnsi="Arial" w:cs="Arial"/>
          <w:sz w:val="22"/>
          <w:szCs w:val="22"/>
        </w:rPr>
        <w:t>Lub dostarczyć osobiście: ul. Wojska Polskiego 8, 84-414 Jurata</w:t>
      </w:r>
    </w:p>
    <w:p w14:paraId="6EA3F9B9" w14:textId="588B247C" w:rsidR="005C3197" w:rsidRPr="0007447E" w:rsidRDefault="005C3197" w:rsidP="0007447E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3B02F4F" w14:textId="0BF16CF1" w:rsidR="005C3197" w:rsidRPr="00E563C8" w:rsidRDefault="0094085E" w:rsidP="008063F3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ofert:</w:t>
      </w:r>
    </w:p>
    <w:p w14:paraId="277AB511" w14:textId="14BB5A58" w:rsidR="0007447E" w:rsidRPr="006F1DF6" w:rsidRDefault="002035C2" w:rsidP="0007447E">
      <w:pPr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6F1DF6">
        <w:rPr>
          <w:rFonts w:ascii="Arial" w:hAnsi="Arial" w:cs="Arial"/>
          <w:sz w:val="22"/>
          <w:szCs w:val="22"/>
        </w:rPr>
        <w:t>23</w:t>
      </w:r>
      <w:r w:rsidR="004F3D0B" w:rsidRPr="006F1DF6">
        <w:rPr>
          <w:rFonts w:ascii="Arial" w:hAnsi="Arial" w:cs="Arial"/>
          <w:sz w:val="22"/>
          <w:szCs w:val="22"/>
        </w:rPr>
        <w:t>.</w:t>
      </w:r>
      <w:r w:rsidR="0007447E" w:rsidRPr="006F1DF6">
        <w:rPr>
          <w:rFonts w:ascii="Arial" w:hAnsi="Arial" w:cs="Arial"/>
          <w:sz w:val="22"/>
          <w:szCs w:val="22"/>
        </w:rPr>
        <w:t>0</w:t>
      </w:r>
      <w:r w:rsidR="00B82D6C" w:rsidRPr="006F1DF6">
        <w:rPr>
          <w:rFonts w:ascii="Arial" w:hAnsi="Arial" w:cs="Arial"/>
          <w:sz w:val="22"/>
          <w:szCs w:val="22"/>
        </w:rPr>
        <w:t>5</w:t>
      </w:r>
      <w:r w:rsidR="0007447E" w:rsidRPr="006F1DF6">
        <w:rPr>
          <w:rFonts w:ascii="Arial" w:hAnsi="Arial" w:cs="Arial"/>
          <w:sz w:val="22"/>
          <w:szCs w:val="22"/>
        </w:rPr>
        <w:t>.202</w:t>
      </w:r>
      <w:r w:rsidR="000B356A" w:rsidRPr="006F1DF6">
        <w:rPr>
          <w:rFonts w:ascii="Arial" w:hAnsi="Arial" w:cs="Arial"/>
          <w:sz w:val="22"/>
          <w:szCs w:val="22"/>
        </w:rPr>
        <w:t>3</w:t>
      </w:r>
      <w:r w:rsidR="0007447E" w:rsidRPr="006F1DF6">
        <w:rPr>
          <w:rFonts w:ascii="Arial" w:hAnsi="Arial" w:cs="Arial"/>
          <w:sz w:val="22"/>
          <w:szCs w:val="22"/>
        </w:rPr>
        <w:t xml:space="preserve"> r.</w:t>
      </w:r>
      <w:r w:rsidR="007111B0" w:rsidRPr="006F1DF6">
        <w:rPr>
          <w:rFonts w:ascii="Arial" w:hAnsi="Arial" w:cs="Arial"/>
          <w:sz w:val="22"/>
          <w:szCs w:val="22"/>
        </w:rPr>
        <w:t xml:space="preserve"> do godziny </w:t>
      </w:r>
      <w:r w:rsidRPr="006F1DF6">
        <w:rPr>
          <w:rFonts w:ascii="Arial" w:hAnsi="Arial" w:cs="Arial"/>
          <w:sz w:val="22"/>
          <w:szCs w:val="22"/>
        </w:rPr>
        <w:t>12.00</w:t>
      </w:r>
    </w:p>
    <w:p w14:paraId="3913C257" w14:textId="77777777" w:rsidR="005C3197" w:rsidRPr="00E563C8" w:rsidRDefault="005C3197" w:rsidP="005C3197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461358E0" w14:textId="12E561F2" w:rsidR="005C3197" w:rsidRPr="00E563C8" w:rsidRDefault="005C3197" w:rsidP="008063F3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sz w:val="22"/>
          <w:szCs w:val="22"/>
        </w:rPr>
      </w:pPr>
      <w:r w:rsidRPr="00E563C8">
        <w:rPr>
          <w:rFonts w:ascii="Arial" w:hAnsi="Arial" w:cs="Arial"/>
          <w:b/>
          <w:bCs/>
          <w:sz w:val="22"/>
          <w:szCs w:val="22"/>
        </w:rPr>
        <w:lastRenderedPageBreak/>
        <w:t>Informacje o sposobie komunikowania s</w:t>
      </w:r>
      <w:r w:rsidR="0007447E">
        <w:rPr>
          <w:rFonts w:ascii="Arial" w:hAnsi="Arial" w:cs="Arial"/>
          <w:b/>
          <w:bCs/>
          <w:sz w:val="22"/>
          <w:szCs w:val="22"/>
        </w:rPr>
        <w:t>ię Zamawiającego z Wykonawcami:</w:t>
      </w:r>
    </w:p>
    <w:p w14:paraId="506219B0" w14:textId="77777777" w:rsidR="0007447E" w:rsidRPr="0007447E" w:rsidRDefault="0007447E" w:rsidP="0007447E">
      <w:pPr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7447E">
        <w:rPr>
          <w:rFonts w:ascii="Arial" w:hAnsi="Arial" w:cs="Arial"/>
          <w:bCs/>
          <w:sz w:val="22"/>
          <w:szCs w:val="22"/>
        </w:rPr>
        <w:t>D</w:t>
      </w:r>
      <w:r w:rsidRPr="0007447E">
        <w:rPr>
          <w:rFonts w:ascii="Arial" w:hAnsi="Arial" w:cs="Arial"/>
          <w:sz w:val="22"/>
          <w:szCs w:val="22"/>
        </w:rPr>
        <w:t>rogą e-mailową lub telefonicznie.</w:t>
      </w:r>
    </w:p>
    <w:p w14:paraId="524CDA0D" w14:textId="00FF51BC" w:rsidR="005C3197" w:rsidRPr="0007447E" w:rsidRDefault="005C3197" w:rsidP="0007447E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3A92543" w14:textId="1B9FF0D2" w:rsidR="005C3197" w:rsidRDefault="005C3197" w:rsidP="008063F3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07447E">
        <w:rPr>
          <w:rFonts w:ascii="Arial" w:hAnsi="Arial" w:cs="Arial"/>
          <w:b/>
          <w:sz w:val="22"/>
          <w:szCs w:val="22"/>
        </w:rPr>
        <w:t xml:space="preserve">Inne istotne postanowienia dotyczące </w:t>
      </w:r>
      <w:r w:rsidR="0007447E">
        <w:rPr>
          <w:rFonts w:ascii="Arial" w:hAnsi="Arial" w:cs="Arial"/>
          <w:b/>
          <w:sz w:val="22"/>
          <w:szCs w:val="22"/>
        </w:rPr>
        <w:t>warunków realizacji zamówienia:</w:t>
      </w:r>
    </w:p>
    <w:p w14:paraId="7E819DEA" w14:textId="77777777" w:rsidR="00DA316F" w:rsidRPr="002035C2" w:rsidRDefault="00DA316F" w:rsidP="002035C2">
      <w:pPr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</w:rPr>
      </w:pPr>
      <w:r w:rsidRPr="002035C2">
        <w:rPr>
          <w:rFonts w:ascii="Arial" w:hAnsi="Arial" w:cs="Arial"/>
          <w:bCs/>
          <w:sz w:val="22"/>
          <w:szCs w:val="22"/>
        </w:rPr>
        <w:t>Oferta musi dotyczyć całości wskazanego w Opisie przedmiotu zamówienia.</w:t>
      </w:r>
    </w:p>
    <w:p w14:paraId="449CFAF9" w14:textId="77777777" w:rsidR="00DA316F" w:rsidRDefault="00DA316F" w:rsidP="002035C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61E678AF" w14:textId="1379CB3B" w:rsidR="0007447E" w:rsidRDefault="00B82A77" w:rsidP="0007447E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B82A77">
        <w:rPr>
          <w:rFonts w:ascii="Arial" w:hAnsi="Arial" w:cs="Arial"/>
          <w:sz w:val="22"/>
          <w:szCs w:val="22"/>
        </w:rPr>
        <w:t>Oferta złożona w postępowaniu przestaje wiązać w przypadku wyboru innej oferty lub zamknięcia postępowania bez dokonania wyboru oferty</w:t>
      </w:r>
      <w:r>
        <w:rPr>
          <w:rFonts w:ascii="Arial" w:hAnsi="Arial" w:cs="Arial"/>
          <w:sz w:val="22"/>
          <w:szCs w:val="22"/>
        </w:rPr>
        <w:t>.</w:t>
      </w:r>
    </w:p>
    <w:p w14:paraId="4276639C" w14:textId="77777777" w:rsidR="00B4421A" w:rsidRDefault="00B4421A" w:rsidP="0007447E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</w:p>
    <w:p w14:paraId="428A3250" w14:textId="4E852AB3" w:rsidR="00B82A77" w:rsidRDefault="00B82A77" w:rsidP="0007447E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</w:t>
      </w:r>
      <w:r w:rsidR="00B4421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przesłane po terminie nie będą rozpatrywane.</w:t>
      </w:r>
    </w:p>
    <w:p w14:paraId="4B747A50" w14:textId="77777777" w:rsidR="00B4421A" w:rsidRDefault="00B4421A" w:rsidP="0007447E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</w:p>
    <w:p w14:paraId="24E38E13" w14:textId="3B718A69" w:rsidR="0007447E" w:rsidRDefault="00B82A77" w:rsidP="00B82A77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unieważnić postępowanie na każdym etapie postępowania bez podania przyczyny lub zakończ</w:t>
      </w:r>
      <w:r w:rsidR="00B57A47">
        <w:rPr>
          <w:rFonts w:ascii="Arial" w:hAnsi="Arial" w:cs="Arial"/>
          <w:sz w:val="22"/>
          <w:szCs w:val="22"/>
        </w:rPr>
        <w:t>yć</w:t>
      </w:r>
      <w:r>
        <w:rPr>
          <w:rFonts w:ascii="Arial" w:hAnsi="Arial" w:cs="Arial"/>
          <w:sz w:val="22"/>
          <w:szCs w:val="22"/>
        </w:rPr>
        <w:t xml:space="preserve"> postępowani</w:t>
      </w:r>
      <w:r w:rsidR="00B57A4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nie dokonując wyboru wykonawcy.</w:t>
      </w:r>
    </w:p>
    <w:p w14:paraId="60D3B8BA" w14:textId="3562A08C" w:rsidR="00B4421A" w:rsidRDefault="00B4421A" w:rsidP="00B82A77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</w:p>
    <w:p w14:paraId="23B5E0B2" w14:textId="77777777" w:rsidR="00B4421A" w:rsidRPr="00B82A77" w:rsidRDefault="00B4421A" w:rsidP="00B82A77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</w:p>
    <w:p w14:paraId="2B073E41" w14:textId="77777777" w:rsidR="005C3197" w:rsidRPr="00E563C8" w:rsidRDefault="005C3197" w:rsidP="005C319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14:paraId="4FEBFEF5" w14:textId="77777777" w:rsidR="005C3197" w:rsidRPr="00E563C8" w:rsidRDefault="005C3197" w:rsidP="008063F3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>Klauzula informacyjna</w:t>
      </w:r>
    </w:p>
    <w:p w14:paraId="2BA0D173" w14:textId="77777777" w:rsidR="005C3197" w:rsidRPr="00E563C8" w:rsidRDefault="005C3197" w:rsidP="008063F3">
      <w:pPr>
        <w:shd w:val="clear" w:color="auto" w:fill="FFFFFF"/>
        <w:spacing w:line="276" w:lineRule="auto"/>
        <w:ind w:left="360" w:right="38" w:firstLine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563C8">
        <w:rPr>
          <w:rFonts w:ascii="Arial" w:hAnsi="Arial" w:cs="Arial"/>
          <w:sz w:val="22"/>
          <w:szCs w:val="22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 się, że:</w:t>
      </w:r>
    </w:p>
    <w:p w14:paraId="538FF774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Administratorem danych osobowych Wykonawcy jest Polska Akademia Nauk, Pl. Defilad 1, 00-901 Warszawa. Dane osobowe Wykonawcy zostały przekazane dobrowolnie w celach związanych z zawarciem i wykonaniem umowy i zostaną udostępnione wyłącznie podmiotom upoważnionym na podstawie przepisów prawa. Wykonawca posiada prawo dostępu do treści swoich danych oraz ich poprawiania.</w:t>
      </w:r>
    </w:p>
    <w:p w14:paraId="5514EC57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 xml:space="preserve">Kontakt do Inspektora ochrony danych to adres mailowy:  </w:t>
      </w:r>
      <w:hyperlink r:id="rId8" w:history="1">
        <w:r w:rsidRPr="00E563C8">
          <w:rPr>
            <w:rFonts w:ascii="Arial" w:hAnsi="Arial" w:cs="Arial"/>
            <w:sz w:val="22"/>
            <w:szCs w:val="22"/>
          </w:rPr>
          <w:t>iod@pan.pl</w:t>
        </w:r>
      </w:hyperlink>
      <w:r w:rsidRPr="00E563C8">
        <w:rPr>
          <w:rFonts w:ascii="Arial" w:hAnsi="Arial" w:cs="Arial"/>
          <w:sz w:val="22"/>
          <w:szCs w:val="22"/>
        </w:rPr>
        <w:t xml:space="preserve">. </w:t>
      </w:r>
    </w:p>
    <w:p w14:paraId="1EBB9F39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będą przetwarzane, gdyż jest to konieczne w celu zawarcia i realizacji umowy o i odbywa się na podstawie tej umowy (art. 6 ust. 1 lit b) RODO</w:t>
      </w:r>
    </w:p>
    <w:p w14:paraId="1ED80A7A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nie będą przekazywane do państwa trzeciego/organizacji międzynarodowej.</w:t>
      </w:r>
    </w:p>
    <w:p w14:paraId="6116A9B5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będą przetwarzane i przechowywane do momentu ustania obowiązku prawnego wynikającego z przepisów prawa.</w:t>
      </w:r>
    </w:p>
    <w:p w14:paraId="3D797838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Wykonawca ma prawo dostępu do treści swoich danych oraz prawo do ich sprostowania, usunięcia (o ile jest to prawnie dopuszczalne), ograniczenia przetwarzania, prawo do przenoszenia danych, prawo wniesienia sprzeciwu.</w:t>
      </w:r>
    </w:p>
    <w:p w14:paraId="7805D2A8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Wykonawca ma prawo wniesienia skargi do Prezesa Urzędu Ochrony Danych Osobowych, gdy uzna, że przetwarzanie jego danych osobowych narusza przepisy Ogólnego Rozporządzenia o ochronie danych osobowych z dnia 27 kwietnia 2016 roku.</w:t>
      </w:r>
    </w:p>
    <w:p w14:paraId="126F80D4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nie będą przetwarzane w sposób zautomatyzowany, w tym również w formie profilowania.</w:t>
      </w:r>
    </w:p>
    <w:p w14:paraId="5AADF9FD" w14:textId="77777777" w:rsidR="005C3197" w:rsidRPr="00E563C8" w:rsidRDefault="005C3197" w:rsidP="005C319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674286B8" w14:textId="16C1B28D" w:rsidR="00F81424" w:rsidRPr="00F81424" w:rsidRDefault="00F81424" w:rsidP="008063F3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hanging="578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F81424">
        <w:rPr>
          <w:rFonts w:ascii="Arial" w:hAnsi="Arial" w:cs="Arial"/>
          <w:b/>
          <w:bCs/>
          <w:color w:val="000000" w:themeColor="text1"/>
          <w:sz w:val="22"/>
          <w:szCs w:val="22"/>
        </w:rPr>
        <w:t>Podstawy wykluczenia z postępowania</w:t>
      </w:r>
    </w:p>
    <w:p w14:paraId="7E3724DF" w14:textId="77777777" w:rsidR="00F81424" w:rsidRDefault="00F81424" w:rsidP="00F81424">
      <w:pPr>
        <w:spacing w:line="276" w:lineRule="auto"/>
        <w:ind w:left="720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 Zamawiający przewiduje wykluczenie Wykonawcy na podstawie art. 7 ust. 1 pkt 1-3 ustawy z dnia 13.04.2022 r. o szczególnych rozwiązaniach w zakresie przeciwdziałania wspieraniu agresji na Ukrainę oraz służących ochronie bezpieczeństwa narodowego  (t.j. Dz. U. z 2023 r. poz. 129 z późn. zm.).</w:t>
      </w:r>
    </w:p>
    <w:p w14:paraId="248E6BA9" w14:textId="77777777" w:rsidR="00F81424" w:rsidRDefault="00F81424" w:rsidP="00F81424">
      <w:pPr>
        <w:spacing w:line="276" w:lineRule="auto"/>
        <w:ind w:left="720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2. Z postępowania o udzielenie zamówienia wyklucza się:</w:t>
      </w:r>
    </w:p>
    <w:p w14:paraId="06C4F48F" w14:textId="77777777" w:rsidR="00F81424" w:rsidRDefault="00F81424" w:rsidP="00F81424">
      <w:pPr>
        <w:spacing w:line="276" w:lineRule="auto"/>
        <w:ind w:left="720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1) Wykonawcę oraz uczestnika konkursu wymienionego w wykazach określonych w rozporządzeniu Rady (WE) nr 765/2006 z dnia 18 maja 2006 r. dotyczącego środków ograniczających w związku z sytuacją na Białorusi i udziałem Białorusi w agresji Rosji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wobec Ukrainy (Dz. Urz. UE L 134 z 20.05.2006, str. 1, z późn. zm. 3),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 4), zwanego dalej „rozporządzeniem 269/2014” albo wpisanego na listę prowadzoną przez ministra właściwego do spraw wewnętrznych, zwaną dalej „listą”, na podstawie decyzji w sprawie wpisu na listę rozstrzygającej o zastosowaniu środka, o którym mowa w art. 1 pkt 3 w/w ustawy;</w:t>
      </w:r>
    </w:p>
    <w:p w14:paraId="4CE6D456" w14:textId="77777777" w:rsidR="00F81424" w:rsidRDefault="00F81424" w:rsidP="00F81424">
      <w:pPr>
        <w:spacing w:line="276" w:lineRule="auto"/>
        <w:ind w:left="708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593, 655, 835, 2180 i 2185 )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ustawy;</w:t>
      </w:r>
    </w:p>
    <w:p w14:paraId="4E6CBE88" w14:textId="77777777" w:rsidR="00F81424" w:rsidRDefault="00F81424" w:rsidP="00F81424">
      <w:pPr>
        <w:spacing w:line="276" w:lineRule="auto"/>
        <w:ind w:left="720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</w:t>
      </w:r>
    </w:p>
    <w:p w14:paraId="5F5C48DB" w14:textId="77777777" w:rsidR="005C3197" w:rsidRPr="00E563C8" w:rsidRDefault="005C3197" w:rsidP="005C319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35EB8ADE" w14:textId="35742778" w:rsidR="00B04845" w:rsidRDefault="00B04845" w:rsidP="00B04845">
      <w:pPr>
        <w:spacing w:line="276" w:lineRule="auto"/>
        <w:rPr>
          <w:rFonts w:ascii="Arial" w:hAnsi="Arial" w:cs="Arial"/>
          <w:sz w:val="22"/>
          <w:szCs w:val="22"/>
        </w:rPr>
      </w:pPr>
    </w:p>
    <w:p w14:paraId="441B0694" w14:textId="77777777" w:rsidR="00F81424" w:rsidRDefault="00F81424" w:rsidP="00B04845">
      <w:pPr>
        <w:spacing w:line="276" w:lineRule="auto"/>
        <w:rPr>
          <w:rFonts w:ascii="Arial" w:hAnsi="Arial" w:cs="Arial"/>
          <w:sz w:val="22"/>
          <w:szCs w:val="22"/>
        </w:rPr>
      </w:pPr>
    </w:p>
    <w:p w14:paraId="283B3C98" w14:textId="77777777" w:rsidR="00B04845" w:rsidRDefault="00B04845" w:rsidP="00B0484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Ogłoszenia o zamówieniu:</w:t>
      </w:r>
    </w:p>
    <w:p w14:paraId="039053D0" w14:textId="401F5AAA" w:rsidR="00B04845" w:rsidRDefault="00B04845" w:rsidP="00B04845">
      <w:pPr>
        <w:pStyle w:val="Akapitzlist"/>
        <w:widowControl/>
        <w:numPr>
          <w:ilvl w:val="0"/>
          <w:numId w:val="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formularza ofertowego</w:t>
      </w:r>
    </w:p>
    <w:p w14:paraId="52EBF5B4" w14:textId="463C1010" w:rsidR="00B04845" w:rsidRDefault="00B04845" w:rsidP="00B04845">
      <w:pPr>
        <w:pStyle w:val="Akapitzlist"/>
        <w:widowControl/>
        <w:numPr>
          <w:ilvl w:val="0"/>
          <w:numId w:val="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14:paraId="7263F39D" w14:textId="77777777" w:rsidR="005C3197" w:rsidRPr="00E563C8" w:rsidRDefault="005C3197" w:rsidP="005C319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32645E18" w14:textId="77777777" w:rsidR="005C3197" w:rsidRPr="00B82A77" w:rsidRDefault="005C3197" w:rsidP="00B82A77">
      <w:pPr>
        <w:widowControl/>
        <w:suppressAutoHyphens w:val="0"/>
        <w:autoSpaceDE w:val="0"/>
        <w:autoSpaceDN w:val="0"/>
        <w:adjustRightInd w:val="0"/>
        <w:contextualSpacing/>
        <w:rPr>
          <w:rFonts w:ascii="Bookman Old Style" w:hAnsi="Bookman Old Style"/>
          <w:b/>
        </w:rPr>
      </w:pPr>
    </w:p>
    <w:p w14:paraId="4F7A9FE6" w14:textId="77777777" w:rsidR="005C3197" w:rsidRPr="00366384" w:rsidRDefault="005C3197" w:rsidP="005C319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Bookman Old Style" w:hAnsi="Bookman Old Style"/>
          <w:bCs/>
        </w:rPr>
      </w:pPr>
    </w:p>
    <w:p w14:paraId="2E552AF3" w14:textId="77777777" w:rsidR="005C3197" w:rsidRPr="00894B4E" w:rsidRDefault="005C3197" w:rsidP="005C319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Bookman Old Style" w:hAnsi="Bookman Old Style"/>
          <w:b/>
        </w:rPr>
      </w:pPr>
    </w:p>
    <w:p w14:paraId="145D7170" w14:textId="77777777" w:rsidR="005C3197" w:rsidRPr="007C4528" w:rsidRDefault="005C3197" w:rsidP="005C3197">
      <w:pPr>
        <w:pStyle w:val="NormalnyWeb"/>
        <w:spacing w:before="0" w:beforeAutospacing="0" w:after="0" w:afterAutospacing="0"/>
        <w:ind w:left="425"/>
        <w:rPr>
          <w:rFonts w:ascii="Bookman Old Style" w:eastAsia="Calibri" w:hAnsi="Bookman Old Style"/>
          <w:sz w:val="22"/>
          <w:szCs w:val="22"/>
          <w:lang w:val="it-IT" w:eastAsia="en-US"/>
        </w:rPr>
      </w:pPr>
    </w:p>
    <w:p w14:paraId="5FD5A243" w14:textId="77777777" w:rsidR="005C3197" w:rsidRDefault="005C3197" w:rsidP="005C3197">
      <w:pPr>
        <w:shd w:val="clear" w:color="auto" w:fill="FFFFFF"/>
        <w:autoSpaceDE w:val="0"/>
        <w:spacing w:line="230" w:lineRule="exact"/>
        <w:ind w:left="0" w:firstLine="0"/>
        <w:jc w:val="lef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4E61C914" w14:textId="77777777" w:rsidR="009060DC" w:rsidRDefault="009060DC"/>
    <w:sectPr w:rsidR="009060DC" w:rsidSect="00B4421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/>
        <w:sz w:val="24"/>
        <w:szCs w:val="24"/>
      </w:rPr>
    </w:lvl>
  </w:abstractNum>
  <w:abstractNum w:abstractNumId="1" w15:restartNumberingAfterBreak="0">
    <w:nsid w:val="057A5C38"/>
    <w:multiLevelType w:val="hybridMultilevel"/>
    <w:tmpl w:val="6994B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61C"/>
    <w:multiLevelType w:val="hybridMultilevel"/>
    <w:tmpl w:val="DE3C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C67DB"/>
    <w:multiLevelType w:val="hybridMultilevel"/>
    <w:tmpl w:val="5FBE8D2E"/>
    <w:lvl w:ilvl="0" w:tplc="656E9D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B64C4"/>
    <w:multiLevelType w:val="hybridMultilevel"/>
    <w:tmpl w:val="1638AEC4"/>
    <w:lvl w:ilvl="0" w:tplc="B11CF6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B2464C"/>
    <w:multiLevelType w:val="hybridMultilevel"/>
    <w:tmpl w:val="86F60E72"/>
    <w:lvl w:ilvl="0" w:tplc="5B4E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55AA7"/>
    <w:multiLevelType w:val="multilevel"/>
    <w:tmpl w:val="90881824"/>
    <w:lvl w:ilvl="0">
      <w:start w:val="1"/>
      <w:numFmt w:val="decimal"/>
      <w:suff w:val="space"/>
      <w:lvlText w:val="§ %1"/>
      <w:lvlJc w:val="left"/>
      <w:pPr>
        <w:tabs>
          <w:tab w:val="num" w:pos="283"/>
        </w:tabs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</w:lvl>
  </w:abstractNum>
  <w:abstractNum w:abstractNumId="7" w15:restartNumberingAfterBreak="0">
    <w:nsid w:val="7C650780"/>
    <w:multiLevelType w:val="hybridMultilevel"/>
    <w:tmpl w:val="3B64FF8E"/>
    <w:lvl w:ilvl="0" w:tplc="563CA1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989091">
    <w:abstractNumId w:val="1"/>
  </w:num>
  <w:num w:numId="2" w16cid:durableId="1619216798">
    <w:abstractNumId w:val="6"/>
  </w:num>
  <w:num w:numId="3" w16cid:durableId="706753935">
    <w:abstractNumId w:val="5"/>
  </w:num>
  <w:num w:numId="4" w16cid:durableId="731005507">
    <w:abstractNumId w:val="4"/>
  </w:num>
  <w:num w:numId="5" w16cid:durableId="1430660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4288333">
    <w:abstractNumId w:val="1"/>
  </w:num>
  <w:num w:numId="7" w16cid:durableId="346173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9221">
    <w:abstractNumId w:val="2"/>
  </w:num>
  <w:num w:numId="9" w16cid:durableId="781612270">
    <w:abstractNumId w:val="7"/>
  </w:num>
  <w:num w:numId="10" w16cid:durableId="30096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97"/>
    <w:rsid w:val="000720F0"/>
    <w:rsid w:val="0007447E"/>
    <w:rsid w:val="000B356A"/>
    <w:rsid w:val="000C6B72"/>
    <w:rsid w:val="000F01F0"/>
    <w:rsid w:val="002035C2"/>
    <w:rsid w:val="0032477A"/>
    <w:rsid w:val="00351564"/>
    <w:rsid w:val="004F3D0B"/>
    <w:rsid w:val="005C3197"/>
    <w:rsid w:val="006152BE"/>
    <w:rsid w:val="00695012"/>
    <w:rsid w:val="006F1DF6"/>
    <w:rsid w:val="006F6671"/>
    <w:rsid w:val="007111B0"/>
    <w:rsid w:val="0073073A"/>
    <w:rsid w:val="00786EC0"/>
    <w:rsid w:val="00797840"/>
    <w:rsid w:val="00804D7E"/>
    <w:rsid w:val="008063F3"/>
    <w:rsid w:val="00846616"/>
    <w:rsid w:val="009060DC"/>
    <w:rsid w:val="0094085E"/>
    <w:rsid w:val="00967125"/>
    <w:rsid w:val="009860E6"/>
    <w:rsid w:val="0099276C"/>
    <w:rsid w:val="00AF28A4"/>
    <w:rsid w:val="00B04845"/>
    <w:rsid w:val="00B4421A"/>
    <w:rsid w:val="00B45E1E"/>
    <w:rsid w:val="00B57A47"/>
    <w:rsid w:val="00B82A77"/>
    <w:rsid w:val="00B82D6C"/>
    <w:rsid w:val="00C0665F"/>
    <w:rsid w:val="00C15D54"/>
    <w:rsid w:val="00D7205A"/>
    <w:rsid w:val="00DA316F"/>
    <w:rsid w:val="00F26C82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C0B2"/>
  <w15:chartTrackingRefBased/>
  <w15:docId w15:val="{173ADFAE-5E83-447C-8965-620FCFFE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97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Akapit z listą numerowaną,CW_Lista"/>
    <w:basedOn w:val="Normalny"/>
    <w:link w:val="AkapitzlistZnak"/>
    <w:uiPriority w:val="34"/>
    <w:qFormat/>
    <w:rsid w:val="005C3197"/>
    <w:pPr>
      <w:ind w:left="708"/>
    </w:p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5C31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5C3197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5E1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57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A4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73073A"/>
  </w:style>
  <w:style w:type="character" w:customStyle="1" w:styleId="TekstkomentarzaZnak1">
    <w:name w:val="Tekst komentarza Znak1"/>
    <w:uiPriority w:val="99"/>
    <w:rsid w:val="008063F3"/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.Sledz@jurata.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Sledz@jurata.pan.pl" TargetMode="External"/><Relationship Id="rId5" Type="http://schemas.openxmlformats.org/officeDocument/2006/relationships/hyperlink" Target="mailto:accademia@rzym.p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Sumowski</dc:creator>
  <cp:keywords/>
  <dc:description/>
  <cp:lastModifiedBy>Marcin Wochyń</cp:lastModifiedBy>
  <cp:revision>8</cp:revision>
  <cp:lastPrinted>2023-05-08T07:17:00Z</cp:lastPrinted>
  <dcterms:created xsi:type="dcterms:W3CDTF">2023-05-08T07:20:00Z</dcterms:created>
  <dcterms:modified xsi:type="dcterms:W3CDTF">2023-05-16T09:32:00Z</dcterms:modified>
</cp:coreProperties>
</file>